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3854" w14:textId="77777777" w:rsidR="00661F5F" w:rsidRDefault="00661F5F" w:rsidP="00661F5F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268CB4F" wp14:editId="494C7888">
            <wp:simplePos x="0" y="0"/>
            <wp:positionH relativeFrom="column">
              <wp:posOffset>3929380</wp:posOffset>
            </wp:positionH>
            <wp:positionV relativeFrom="paragraph">
              <wp:posOffset>-347345</wp:posOffset>
            </wp:positionV>
            <wp:extent cx="1156335" cy="981075"/>
            <wp:effectExtent l="0" t="0" r="0" b="0"/>
            <wp:wrapNone/>
            <wp:docPr id="1" name="Obrázek 1" descr="logo.jpg">
              <a:extLst xmlns:a="http://schemas.openxmlformats.org/drawingml/2006/main">
                <a:ext uri="{FF2B5EF4-FFF2-40B4-BE49-F238E27FC236}">
                  <a16:creationId xmlns:a16="http://schemas.microsoft.com/office/drawing/2014/main" id="{16E48AA3-A937-4653-8E59-F5B86B0E6C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u w:val="single"/>
        </w:rPr>
        <w:t>Základní škola a Mateřská škola Jindřichov,</w:t>
      </w:r>
    </w:p>
    <w:p w14:paraId="4ED6CC7A" w14:textId="77777777" w:rsidR="00661F5F" w:rsidRDefault="00661F5F" w:rsidP="00661F5F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793 83 Jindřichov 457, okres Bruntál</w:t>
      </w:r>
    </w:p>
    <w:p w14:paraId="216F359F" w14:textId="70CEE477" w:rsidR="00661F5F" w:rsidRPr="00826DD5" w:rsidRDefault="00661F5F" w:rsidP="00661F5F">
      <w:pPr>
        <w:rPr>
          <w:rFonts w:ascii="Times New Roman" w:hAnsi="Times New Roman" w:cs="Times New Roman"/>
        </w:rPr>
      </w:pPr>
      <w:r w:rsidRPr="00826DD5">
        <w:rPr>
          <w:rFonts w:ascii="Times New Roman" w:hAnsi="Times New Roman" w:cs="Times New Roman"/>
        </w:rPr>
        <w:t xml:space="preserve">Č. j.: </w:t>
      </w:r>
      <w:r>
        <w:rPr>
          <w:rFonts w:ascii="Times New Roman" w:hAnsi="Times New Roman" w:cs="Times New Roman"/>
        </w:rPr>
        <w:t>1321</w:t>
      </w:r>
      <w:r w:rsidRPr="00826DD5">
        <w:rPr>
          <w:rFonts w:ascii="Times New Roman" w:hAnsi="Times New Roman" w:cs="Times New Roman"/>
        </w:rPr>
        <w:t>/2026/MŠ/</w:t>
      </w:r>
      <w:proofErr w:type="spellStart"/>
      <w:r w:rsidRPr="00826DD5">
        <w:rPr>
          <w:rFonts w:ascii="Times New Roman" w:hAnsi="Times New Roman" w:cs="Times New Roman"/>
        </w:rPr>
        <w:t>Pe</w:t>
      </w:r>
      <w:proofErr w:type="spellEnd"/>
      <w:r w:rsidRPr="00826DD5">
        <w:rPr>
          <w:rFonts w:ascii="Times New Roman" w:hAnsi="Times New Roman" w:cs="Times New Roman"/>
        </w:rPr>
        <w:br/>
        <w:t xml:space="preserve">V Jindřichově dne </w:t>
      </w:r>
      <w:r w:rsidR="00BF3AD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9</w:t>
      </w:r>
      <w:r w:rsidRPr="00826DD5">
        <w:rPr>
          <w:rFonts w:ascii="Times New Roman" w:hAnsi="Times New Roman" w:cs="Times New Roman"/>
        </w:rPr>
        <w:t>. 2026</w:t>
      </w:r>
      <w:r w:rsidRPr="00826DD5">
        <w:rPr>
          <w:rFonts w:ascii="Times New Roman" w:hAnsi="Times New Roman" w:cs="Times New Roman"/>
        </w:rPr>
        <w:br/>
        <w:t>Skartační znak/skartační lhůta. V/5 4.2</w:t>
      </w:r>
    </w:p>
    <w:p w14:paraId="0DA692FD" w14:textId="724440A4" w:rsidR="000B6FA5" w:rsidRPr="00334BF4" w:rsidRDefault="00661F5F" w:rsidP="00661F5F">
      <w:pPr>
        <w:jc w:val="center"/>
        <w:rPr>
          <w:u w:val="single"/>
        </w:rPr>
      </w:pPr>
      <w:r>
        <w:rPr>
          <w:u w:val="single"/>
        </w:rPr>
        <w:t xml:space="preserve">Zápis ze </w:t>
      </w:r>
      <w:r w:rsidR="000B6FA5" w:rsidRPr="00334BF4">
        <w:rPr>
          <w:u w:val="single"/>
        </w:rPr>
        <w:t>schůz</w:t>
      </w:r>
      <w:r>
        <w:rPr>
          <w:u w:val="single"/>
        </w:rPr>
        <w:t>ky</w:t>
      </w:r>
      <w:r w:rsidR="000B6FA5" w:rsidRPr="00334BF4">
        <w:rPr>
          <w:u w:val="single"/>
        </w:rPr>
        <w:t xml:space="preserve"> se zákonnými zástupci MŠ</w:t>
      </w:r>
      <w:r>
        <w:rPr>
          <w:u w:val="single"/>
        </w:rPr>
        <w:t xml:space="preserve"> Jindřichov ze dne </w:t>
      </w:r>
      <w:r w:rsidR="00BF3AD1">
        <w:rPr>
          <w:u w:val="single"/>
        </w:rPr>
        <w:t>2</w:t>
      </w:r>
      <w:r>
        <w:rPr>
          <w:u w:val="single"/>
        </w:rPr>
        <w:t>. 9, 2026</w:t>
      </w:r>
    </w:p>
    <w:p w14:paraId="2061D918" w14:textId="3F15EE35" w:rsidR="00661F5F" w:rsidRDefault="00661F5F" w:rsidP="000B6FA5">
      <w:pPr>
        <w:pStyle w:val="Bezmezer"/>
      </w:pPr>
      <w:r>
        <w:t>1. Poděkování za účast</w:t>
      </w:r>
      <w:r w:rsidR="00BF3AD1">
        <w:t xml:space="preserve"> rodičům i panu starostovi obce Vysoká p. Hrancovi</w:t>
      </w:r>
      <w:r w:rsidR="00F97E2B">
        <w:t xml:space="preserve">, paní ředitelce Mgr. Zlatě </w:t>
      </w:r>
      <w:proofErr w:type="spellStart"/>
      <w:r w:rsidR="00F97E2B">
        <w:t>Steuerové</w:t>
      </w:r>
      <w:proofErr w:type="spellEnd"/>
      <w:r w:rsidR="00F97E2B">
        <w:t>, MBA</w:t>
      </w:r>
      <w:r w:rsidR="00BF3AD1">
        <w:t xml:space="preserve">. </w:t>
      </w:r>
    </w:p>
    <w:p w14:paraId="4A619A59" w14:textId="0CD30013" w:rsidR="000B6FA5" w:rsidRPr="00334BF4" w:rsidRDefault="00661F5F" w:rsidP="000B6FA5">
      <w:pPr>
        <w:pStyle w:val="Bezmezer"/>
      </w:pPr>
      <w:r>
        <w:t xml:space="preserve">2. </w:t>
      </w:r>
      <w:r w:rsidR="000B6FA5" w:rsidRPr="00334BF4">
        <w:t xml:space="preserve">Seznámení </w:t>
      </w:r>
      <w:r>
        <w:t xml:space="preserve">zákonných zástupců </w:t>
      </w:r>
      <w:r w:rsidR="000B6FA5" w:rsidRPr="00334BF4">
        <w:t xml:space="preserve">s organizačním, školním řádem, </w:t>
      </w:r>
      <w:r w:rsidR="004A26CA">
        <w:t xml:space="preserve">se </w:t>
      </w:r>
      <w:r w:rsidR="000B6FA5" w:rsidRPr="00334BF4">
        <w:t>ŠVP</w:t>
      </w:r>
      <w:r w:rsidR="004A26CA">
        <w:t>.</w:t>
      </w:r>
    </w:p>
    <w:p w14:paraId="7587ECFF" w14:textId="49C297CB" w:rsidR="004A26CA" w:rsidRPr="00764602" w:rsidRDefault="004A26CA" w:rsidP="004A26CA">
      <w:pPr>
        <w:pStyle w:val="Bezmezer"/>
      </w:pPr>
      <w:r>
        <w:t xml:space="preserve">3. </w:t>
      </w:r>
      <w:r w:rsidR="000B6FA5" w:rsidRPr="00334BF4">
        <w:t>Potřeby dětí do MŠ – seznam, co dítě v MŠ potřebuje</w:t>
      </w:r>
      <w:r>
        <w:t xml:space="preserve"> naleznou rodiče v šatně každé třídy. </w:t>
      </w:r>
    </w:p>
    <w:p w14:paraId="08F46952" w14:textId="62A43124" w:rsidR="000B6FA5" w:rsidRPr="00334BF4" w:rsidRDefault="009E1807" w:rsidP="000B6FA5">
      <w:pPr>
        <w:pStyle w:val="Bezmezer"/>
      </w:pPr>
      <w:r>
        <w:t xml:space="preserve">4. </w:t>
      </w:r>
      <w:r w:rsidR="000B6FA5" w:rsidRPr="00334BF4">
        <w:t>Průsvitný box do šatny na ukládání věcí</w:t>
      </w:r>
      <w:r>
        <w:t xml:space="preserve">, který umožní </w:t>
      </w:r>
      <w:r w:rsidR="000B6FA5" w:rsidRPr="00334BF4">
        <w:t xml:space="preserve">zajištění přehlednosti ve skříňkách dětí, </w:t>
      </w:r>
      <w:r w:rsidR="00DA4B7F">
        <w:t xml:space="preserve">možnou záměnu atd. </w:t>
      </w:r>
      <w:r w:rsidR="009B241E">
        <w:t xml:space="preserve">Rodiče </w:t>
      </w:r>
      <w:r w:rsidR="00084ADB">
        <w:t>si promyslí tuto možnost a informují učitelky do konce září. Bude-li odsouhlaseno, vybírali bychom</w:t>
      </w:r>
      <w:r w:rsidR="00010FF9">
        <w:t xml:space="preserve"> 100,- Kč na box, který zůstane dítěti po dobu jeho docházky v</w:t>
      </w:r>
      <w:r w:rsidR="00084ADB">
        <w:t> </w:t>
      </w:r>
      <w:r w:rsidR="00010FF9">
        <w:t>MŠ</w:t>
      </w:r>
      <w:r w:rsidR="00084ADB">
        <w:t xml:space="preserve"> a poté si je rodiče odnesou domů. </w:t>
      </w:r>
    </w:p>
    <w:p w14:paraId="23792603" w14:textId="4D86DDC5" w:rsidR="000B6FA5" w:rsidRPr="00334BF4" w:rsidRDefault="00010FF9" w:rsidP="000B6FA5">
      <w:pPr>
        <w:pStyle w:val="Bezmezer"/>
      </w:pPr>
      <w:r>
        <w:t xml:space="preserve">5. </w:t>
      </w:r>
      <w:r w:rsidR="000B6FA5" w:rsidRPr="00084ADB">
        <w:t>Odhlašování stravy</w:t>
      </w:r>
      <w:r w:rsidRPr="00010FF9">
        <w:rPr>
          <w:b/>
          <w:bCs/>
        </w:rPr>
        <w:t xml:space="preserve"> </w:t>
      </w:r>
      <w:proofErr w:type="gramStart"/>
      <w:r w:rsidR="00084ADB">
        <w:rPr>
          <w:b/>
          <w:bCs/>
        </w:rPr>
        <w:t xml:space="preserve">- </w:t>
      </w:r>
      <w:r w:rsidR="00A25900">
        <w:t xml:space="preserve"> </w:t>
      </w:r>
      <w:r w:rsidR="00084ADB">
        <w:t>v</w:t>
      </w:r>
      <w:proofErr w:type="gramEnd"/>
      <w:r w:rsidR="00084ADB">
        <w:t> ideálním případě odhlašovat děti den předem. V </w:t>
      </w:r>
      <w:r w:rsidR="00A25900">
        <w:t>případě</w:t>
      </w:r>
      <w:r w:rsidR="00084ADB">
        <w:t xml:space="preserve"> náhlé absence, je možné</w:t>
      </w:r>
      <w:r w:rsidR="00F85290">
        <w:t xml:space="preserve"> první den</w:t>
      </w:r>
      <w:r w:rsidR="00A25900">
        <w:t xml:space="preserve"> vyzvednout si oběd ve ŠJ do jídlonosičů. Absenci v MŠ odhl</w:t>
      </w:r>
      <w:r w:rsidR="000C3CDF">
        <w:t>ásí rodiče</w:t>
      </w:r>
      <w:r w:rsidR="000B6FA5" w:rsidRPr="00334BF4">
        <w:t xml:space="preserve"> prostřednictvím Bakalářů</w:t>
      </w:r>
      <w:r w:rsidR="000C3CDF">
        <w:t>, kde je žádoucí</w:t>
      </w:r>
      <w:r w:rsidR="000B6FA5" w:rsidRPr="00334BF4">
        <w:t xml:space="preserve"> ve zprávách zaškrtnout všechny učitelky, je možné SMS, emailem. </w:t>
      </w:r>
    </w:p>
    <w:p w14:paraId="79B415E8" w14:textId="2E54391A" w:rsidR="000B6FA5" w:rsidRPr="00334BF4" w:rsidRDefault="000C3CDF" w:rsidP="000B6FA5">
      <w:pPr>
        <w:pStyle w:val="Bezmezer"/>
      </w:pPr>
      <w:r>
        <w:t xml:space="preserve">6. </w:t>
      </w:r>
      <w:r w:rsidR="000B6FA5" w:rsidRPr="00334BF4">
        <w:t xml:space="preserve">Organizace dne v MŠ, </w:t>
      </w:r>
      <w:proofErr w:type="gramStart"/>
      <w:r w:rsidR="000B6FA5" w:rsidRPr="00334BF4">
        <w:t>scházení,</w:t>
      </w:r>
      <w:r w:rsidR="005923D0">
        <w:t xml:space="preserve"> </w:t>
      </w:r>
      <w:r w:rsidR="000B6FA5" w:rsidRPr="00334BF4">
        <w:t xml:space="preserve"> rozcházení</w:t>
      </w:r>
      <w:proofErr w:type="gramEnd"/>
      <w:r w:rsidR="000B6FA5" w:rsidRPr="00334BF4">
        <w:t xml:space="preserve"> dětí – harmonogram dne tříd</w:t>
      </w:r>
      <w:r w:rsidR="005A6B4F">
        <w:t xml:space="preserve">y </w:t>
      </w:r>
      <w:r w:rsidR="000B6FA5" w:rsidRPr="00334BF4">
        <w:t xml:space="preserve">je na nástěnce </w:t>
      </w:r>
      <w:r w:rsidR="005A6B4F">
        <w:t xml:space="preserve">v šatně. </w:t>
      </w:r>
      <w:r w:rsidR="000B6FA5" w:rsidRPr="00334BF4">
        <w:t xml:space="preserve"> </w:t>
      </w:r>
    </w:p>
    <w:p w14:paraId="0CB956CD" w14:textId="6E841FA9" w:rsidR="000B6FA5" w:rsidRPr="00334BF4" w:rsidRDefault="005A6B4F" w:rsidP="000B6FA5">
      <w:pPr>
        <w:pStyle w:val="Bezmezer"/>
      </w:pPr>
      <w:r>
        <w:t>7. Poděkování za s</w:t>
      </w:r>
      <w:r w:rsidR="000B6FA5" w:rsidRPr="00334BF4">
        <w:t>ledování nástěn</w:t>
      </w:r>
      <w:r>
        <w:t>ek,</w:t>
      </w:r>
      <w:r w:rsidR="000B6FA5" w:rsidRPr="00334BF4">
        <w:t xml:space="preserve"> we</w:t>
      </w:r>
      <w:r>
        <w:t xml:space="preserve">bových stránek, účasti na </w:t>
      </w:r>
      <w:r w:rsidR="000B6FA5" w:rsidRPr="00334BF4">
        <w:t>akc</w:t>
      </w:r>
      <w:r>
        <w:t>ích. Rodiče byli po</w:t>
      </w:r>
      <w:r w:rsidR="005C4F5A">
        <w:t xml:space="preserve">žádáni v pokračování stávajícího a prohloubení spolupráce v podobě tipů či nápadů na akce s dětmi, výlety aj. </w:t>
      </w:r>
      <w:r w:rsidR="000B6FA5" w:rsidRPr="00334BF4">
        <w:t xml:space="preserve"> </w:t>
      </w:r>
      <w:r w:rsidR="00F97E2B">
        <w:t>Paní ředitelka vysvětlila důvody, proč MŠ nemá a nechystá se mít facebookové stránky (GDPR).</w:t>
      </w:r>
    </w:p>
    <w:p w14:paraId="3D43B124" w14:textId="6573D83C" w:rsidR="000B6FA5" w:rsidRPr="00334BF4" w:rsidRDefault="005C4F5A" w:rsidP="000B6FA5">
      <w:pPr>
        <w:pStyle w:val="Bezmezer"/>
      </w:pPr>
      <w:r>
        <w:t xml:space="preserve">8. </w:t>
      </w:r>
      <w:r w:rsidR="003D4D47">
        <w:t xml:space="preserve">V obou mateřských školách je </w:t>
      </w:r>
      <w:r w:rsidR="00753787">
        <w:t xml:space="preserve">předškolní vzdělávání v tomto školním roce bezplatné. Návrh na </w:t>
      </w:r>
      <w:r w:rsidR="00C71F8A">
        <w:t xml:space="preserve">opětovný fond rodičů ve výši 600,- Kč za pololetí. Z tohoto fondu by byly hrazeny návštěvy divadla, kina aj. </w:t>
      </w:r>
      <w:r w:rsidR="00DD24CC">
        <w:t xml:space="preserve">Vyjádření souhlasu či nesouhlasu učiní rodiče do konce září. </w:t>
      </w:r>
    </w:p>
    <w:p w14:paraId="68EF9488" w14:textId="0DF7E6C4" w:rsidR="000B6FA5" w:rsidRPr="00334BF4" w:rsidRDefault="00F97E2B" w:rsidP="000B6FA5">
      <w:pPr>
        <w:pStyle w:val="Bezmezer"/>
      </w:pPr>
      <w:r>
        <w:t xml:space="preserve">9. </w:t>
      </w:r>
      <w:r w:rsidR="000B6FA5" w:rsidRPr="00334BF4">
        <w:t xml:space="preserve">Bruslení předškoláků – začátek 5. 1. 2027. 1 lekce stojí 1300,- Kč pro přihlášený počet dětí (rozpočítávalo by se mezi počet) + 30,- Kč za dítě (vstup na lední plochu), hrazeno rodiči a vychází na 1600,- Kč za deset lekcí. Jezdili bychom linkou v 9:10 hodin a vraceli se v 13:23 hodin. Rodiče by zajišťovali celodenní stravu. </w:t>
      </w:r>
      <w:r w:rsidR="002053AC">
        <w:t xml:space="preserve">Pan starosta se dotázal přítomných rodičů předškoláků, zda by nabídku využili. </w:t>
      </w:r>
      <w:r w:rsidR="00E3451B">
        <w:t xml:space="preserve">Je ochoten projednat na zastupitelstvu obce příspěvek na bruslení z rozpočtu obce. Rodiče by nemuseli hradit lekce, zavázali by se však k pravidelným návštěvám těchto kurzů. </w:t>
      </w:r>
      <w:r w:rsidR="004425D5">
        <w:t xml:space="preserve">Rodiče mají možnost rozhodnout o účasti dětí do konce září. </w:t>
      </w:r>
    </w:p>
    <w:p w14:paraId="4A22192C" w14:textId="6EBCD305" w:rsidR="000B6FA5" w:rsidRPr="00334BF4" w:rsidRDefault="00501FBE" w:rsidP="000B6FA5">
      <w:pPr>
        <w:pStyle w:val="Bezmezer"/>
      </w:pPr>
      <w:r>
        <w:t xml:space="preserve">10. </w:t>
      </w:r>
      <w:r w:rsidR="000B6FA5" w:rsidRPr="00334BF4">
        <w:t>Telefonní kontakty – všichni oznámí, zda došlo ke změně, z důvodu oznámení ZZ v případě potřeby je nutný aktuální telefonní kontakt</w:t>
      </w:r>
      <w:r>
        <w:t xml:space="preserve">. </w:t>
      </w:r>
    </w:p>
    <w:p w14:paraId="192C78D1" w14:textId="17AA60A6" w:rsidR="000B6FA5" w:rsidRPr="00334BF4" w:rsidRDefault="00501FBE" w:rsidP="000B6FA5">
      <w:pPr>
        <w:pStyle w:val="Bezmezer"/>
      </w:pPr>
      <w:r>
        <w:t xml:space="preserve">11. </w:t>
      </w:r>
      <w:r w:rsidR="000B6FA5" w:rsidRPr="00334BF4">
        <w:t>Akce – „Slavnost portfolia“ 10. 9. 2026 od 15:00 – 17:00 hodin</w:t>
      </w:r>
      <w:r>
        <w:t xml:space="preserve"> v MŠ Jindřichov (</w:t>
      </w:r>
      <w:r w:rsidR="000B6FA5" w:rsidRPr="00334BF4">
        <w:t>možnost výměny desek</w:t>
      </w:r>
      <w:r>
        <w:t>/</w:t>
      </w:r>
      <w:r w:rsidR="000B6FA5" w:rsidRPr="00334BF4">
        <w:t>šanonů, zdobení, polepování, vkládání přinesených fotografií, prohlížení starých fotografií MŠ, aktivity a hry pro děti i rodiče</w:t>
      </w:r>
      <w:r>
        <w:t xml:space="preserve">). Pozvání rodičů na společné odpoledne v Jindřichově. Bude však také možnost ve dnech 11. a </w:t>
      </w:r>
      <w:r w:rsidR="002B2209">
        <w:t xml:space="preserve">14. 9. využít při přivádění nebo odvádění dítěte v MŠ Vysoká nebo si vzít Portfolio dítěte domů po domluvě s učitelkami ve třídě. </w:t>
      </w:r>
    </w:p>
    <w:p w14:paraId="2251D5FD" w14:textId="39C9241A" w:rsidR="000B6FA5" w:rsidRDefault="002B2209" w:rsidP="000B6FA5">
      <w:pPr>
        <w:pStyle w:val="Bezmezer"/>
      </w:pPr>
      <w:r>
        <w:lastRenderedPageBreak/>
        <w:t xml:space="preserve">12. </w:t>
      </w:r>
      <w:r w:rsidR="000B6FA5" w:rsidRPr="00334BF4">
        <w:t xml:space="preserve">Portfolia dětí – společné zakládání dětských dotazníků, spolupráce na vedení dětského portfolia, vysvětlení významu při adaptaci, vkládání fotek, příspěvků (výtvarná a jiná díla), náhledu kdykoli v průběhu školního roku, </w:t>
      </w:r>
      <w:r w:rsidR="000B6FA5" w:rsidRPr="00334BF4">
        <w:br/>
      </w:r>
      <w:r w:rsidR="00CA1683">
        <w:t xml:space="preserve">13. S vedením Portfolií souvisí „netradiční“ schůzky učitelky, dítěte a rodiče tzv. </w:t>
      </w:r>
      <w:r w:rsidR="000B6FA5" w:rsidRPr="00334BF4">
        <w:t>Tripartity pro předškolák</w:t>
      </w:r>
      <w:r w:rsidR="00CA1683">
        <w:t>y, které bude MŠ pořádat v </w:t>
      </w:r>
      <w:r w:rsidR="000B6FA5" w:rsidRPr="00334BF4">
        <w:t>břez</w:t>
      </w:r>
      <w:r w:rsidR="00CA1683">
        <w:t xml:space="preserve">nu a </w:t>
      </w:r>
      <w:r w:rsidR="000B6FA5" w:rsidRPr="00334BF4">
        <w:t>červ</w:t>
      </w:r>
      <w:r w:rsidR="00CA1683">
        <w:t>nu. Rodiče budou moci s předstihem vyplnit zájem o tuto schůzku v tabulce s časovými intervaly</w:t>
      </w:r>
      <w:r w:rsidR="00544920">
        <w:t>. Paní ředitelka vysvětlila návaznost na tripartity v ZŠ, kdy děti z MŠ přichází již s</w:t>
      </w:r>
      <w:r w:rsidR="00E26520">
        <w:t xml:space="preserve"> mírou schopnosti hodnotit své dovednosti a pokroky. </w:t>
      </w:r>
      <w:r w:rsidR="000B6FA5" w:rsidRPr="00334BF4">
        <w:br/>
      </w:r>
      <w:r w:rsidR="00E26520">
        <w:t>14. Konzultace pro rod</w:t>
      </w:r>
      <w:r w:rsidR="00D30B3A">
        <w:t xml:space="preserve">iče </w:t>
      </w:r>
      <w:r w:rsidR="0017086B">
        <w:t xml:space="preserve">se uskuteční </w:t>
      </w:r>
      <w:r w:rsidR="000B6FA5" w:rsidRPr="00334BF4">
        <w:t>v měsících listopad, únor</w:t>
      </w:r>
      <w:r w:rsidR="0017086B">
        <w:t xml:space="preserve"> a </w:t>
      </w:r>
      <w:r w:rsidR="000B6FA5" w:rsidRPr="00334BF4">
        <w:t>květen</w:t>
      </w:r>
      <w:r w:rsidR="0017086B">
        <w:t>. Před konáním bude v</w:t>
      </w:r>
      <w:r w:rsidR="000B6FA5" w:rsidRPr="00334BF4">
        <w:t xml:space="preserve">ždy vymezen týden a časové rozpětí po půl hodině, </w:t>
      </w:r>
      <w:r w:rsidR="0017086B">
        <w:t>kde rodiče mají</w:t>
      </w:r>
      <w:r w:rsidR="000B6FA5" w:rsidRPr="00334BF4">
        <w:t xml:space="preserve"> možnost </w:t>
      </w:r>
      <w:r w:rsidR="0017086B">
        <w:t>svou účast</w:t>
      </w:r>
      <w:r w:rsidR="000B6FA5" w:rsidRPr="00334BF4">
        <w:t xml:space="preserve"> zapisovat do tabulky</w:t>
      </w:r>
      <w:r w:rsidR="0017086B">
        <w:t>.</w:t>
      </w:r>
      <w:r w:rsidR="000B6FA5" w:rsidRPr="00334BF4">
        <w:br/>
      </w:r>
      <w:r w:rsidR="0017086B">
        <w:t xml:space="preserve">15. </w:t>
      </w:r>
      <w:r w:rsidR="000B6FA5" w:rsidRPr="00334BF4">
        <w:t xml:space="preserve">Spolupráce s rodiči – předání Dotazníků pro podporu spolupráce rodiny a školy, formy spolupráce. </w:t>
      </w:r>
      <w:r w:rsidR="0017086B">
        <w:t xml:space="preserve">Poděkování za dosavadní spolupráci se školou. Požádání o náměty, návrhy na další společné aktivity. </w:t>
      </w:r>
    </w:p>
    <w:p w14:paraId="23765252" w14:textId="77777777" w:rsidR="0017086B" w:rsidRDefault="0017086B" w:rsidP="000B6FA5">
      <w:pPr>
        <w:pStyle w:val="Bezmezer"/>
      </w:pPr>
    </w:p>
    <w:p w14:paraId="0A03C38D" w14:textId="14263CDF" w:rsidR="0017086B" w:rsidRDefault="0078147C" w:rsidP="000B6FA5">
      <w:pPr>
        <w:pStyle w:val="Bezmezer"/>
      </w:pPr>
      <w:r>
        <w:t xml:space="preserve">Dotazy a důležité informace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79FDA6B" w14:textId="34474E69" w:rsidR="0078147C" w:rsidRDefault="0078147C" w:rsidP="000B6FA5">
      <w:pPr>
        <w:pStyle w:val="Bezmezer"/>
      </w:pPr>
      <w:r>
        <w:t xml:space="preserve">Bakaláři – přístupy pro nově přijaté děti budou zajištěny. </w:t>
      </w:r>
    </w:p>
    <w:p w14:paraId="115CA13A" w14:textId="3D54D681" w:rsidR="0078147C" w:rsidRDefault="0078147C" w:rsidP="000B6FA5">
      <w:pPr>
        <w:pStyle w:val="Bezmezer"/>
      </w:pPr>
      <w:r>
        <w:t xml:space="preserve">Pan starosta Hranec požádal zákonné zástupce, aby předávali </w:t>
      </w:r>
      <w:r w:rsidR="001A49B1">
        <w:t>rodičům ještě nezapsaných dětí o vybavenosti mateřské škole, nabídce aktivit pro děti.</w:t>
      </w:r>
    </w:p>
    <w:p w14:paraId="2F215441" w14:textId="134F6C5C" w:rsidR="001A49B1" w:rsidRDefault="001A49B1" w:rsidP="000B6FA5">
      <w:pPr>
        <w:pStyle w:val="Bezmezer"/>
      </w:pPr>
      <w:r>
        <w:t>Paní</w:t>
      </w:r>
      <w:r w:rsidR="00922BB8">
        <w:t xml:space="preserve"> ředitelka nabídla možnost provozu </w:t>
      </w:r>
      <w:r w:rsidR="001F560F">
        <w:t xml:space="preserve">MŠ po oba letní měsíce (obě mateřské školy by měly otevřeno tak, aby </w:t>
      </w:r>
      <w:r w:rsidR="00166474">
        <w:t xml:space="preserve">rodiče měli možnost dávat děti v průběhu obou měsíců), dále možnost </w:t>
      </w:r>
      <w:r w:rsidR="005C42FE">
        <w:t xml:space="preserve">„tábora v MŠ“. Ujistila </w:t>
      </w:r>
      <w:r w:rsidR="00020C2F">
        <w:t>zákonné zástupce,</w:t>
      </w:r>
      <w:r w:rsidR="005C42FE">
        <w:t xml:space="preserve"> že je v našem zájmu vycházet </w:t>
      </w:r>
      <w:r w:rsidR="00020C2F">
        <w:t xml:space="preserve">rodinám vstříc. </w:t>
      </w:r>
    </w:p>
    <w:p w14:paraId="388B1FCE" w14:textId="332242F0" w:rsidR="000B6FA5" w:rsidRDefault="00FD3276" w:rsidP="000B6FA5">
      <w:pPr>
        <w:pStyle w:val="Bezmezer"/>
      </w:pPr>
      <w:r>
        <w:t>Zástupci školy i pan starosta vyjádřili lítost nad situací, že by mohlo docházet k přesunu dětí do jiných mateřských škol. Rodiče byli požádáni o otevřenou komunikaci</w:t>
      </w:r>
      <w:r w:rsidR="00922BB8">
        <w:t xml:space="preserve">, vyjádření svých potřeb a přání v souvislosti s provozem MŠ. </w:t>
      </w:r>
    </w:p>
    <w:p w14:paraId="2552F2D9" w14:textId="77777777" w:rsidR="000B6FA5" w:rsidRDefault="000B6FA5"/>
    <w:p w14:paraId="42EC3A1D" w14:textId="77777777" w:rsidR="00020C2F" w:rsidRDefault="00020C2F"/>
    <w:p w14:paraId="3687C33F" w14:textId="77777777" w:rsidR="00020C2F" w:rsidRDefault="00020C2F"/>
    <w:p w14:paraId="476B49A9" w14:textId="77777777" w:rsidR="00020C2F" w:rsidRDefault="00020C2F"/>
    <w:p w14:paraId="03A21EBA" w14:textId="4B071D78" w:rsidR="00020C2F" w:rsidRDefault="00020C2F">
      <w:r>
        <w:t>Zpracovala: Bc. Petrošová Marie</w:t>
      </w:r>
      <w:r>
        <w:br/>
        <w:t xml:space="preserve">                         zás</w:t>
      </w:r>
      <w:r w:rsidR="00797E8C">
        <w:t>tupkyně ředitelky MŠ</w:t>
      </w:r>
    </w:p>
    <w:sectPr w:rsidR="00020C2F" w:rsidSect="00D60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A5"/>
    <w:rsid w:val="00010FF9"/>
    <w:rsid w:val="00020C2F"/>
    <w:rsid w:val="00084ADB"/>
    <w:rsid w:val="000855B3"/>
    <w:rsid w:val="00094AB8"/>
    <w:rsid w:val="000B6FA5"/>
    <w:rsid w:val="000C3CDF"/>
    <w:rsid w:val="00166474"/>
    <w:rsid w:val="0017086B"/>
    <w:rsid w:val="001A49B1"/>
    <w:rsid w:val="001F560F"/>
    <w:rsid w:val="002053AC"/>
    <w:rsid w:val="002B2209"/>
    <w:rsid w:val="002F1A71"/>
    <w:rsid w:val="002F4E28"/>
    <w:rsid w:val="003D4D47"/>
    <w:rsid w:val="003D5BBA"/>
    <w:rsid w:val="004425D5"/>
    <w:rsid w:val="004A26CA"/>
    <w:rsid w:val="00501FBE"/>
    <w:rsid w:val="00544920"/>
    <w:rsid w:val="005923D0"/>
    <w:rsid w:val="005A6B4F"/>
    <w:rsid w:val="005C42FE"/>
    <w:rsid w:val="005C4F5A"/>
    <w:rsid w:val="00661F5F"/>
    <w:rsid w:val="00753787"/>
    <w:rsid w:val="00764602"/>
    <w:rsid w:val="0078147C"/>
    <w:rsid w:val="00797E8C"/>
    <w:rsid w:val="00874620"/>
    <w:rsid w:val="00922BB8"/>
    <w:rsid w:val="009B241E"/>
    <w:rsid w:val="009E1807"/>
    <w:rsid w:val="00A25900"/>
    <w:rsid w:val="00A549DD"/>
    <w:rsid w:val="00BF3AD1"/>
    <w:rsid w:val="00C71F8A"/>
    <w:rsid w:val="00CA1683"/>
    <w:rsid w:val="00D30B3A"/>
    <w:rsid w:val="00D6089B"/>
    <w:rsid w:val="00DA4B7F"/>
    <w:rsid w:val="00DD24CC"/>
    <w:rsid w:val="00E26520"/>
    <w:rsid w:val="00E32344"/>
    <w:rsid w:val="00E3451B"/>
    <w:rsid w:val="00F85290"/>
    <w:rsid w:val="00F854FC"/>
    <w:rsid w:val="00F97E2B"/>
    <w:rsid w:val="00FD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7E42"/>
  <w15:chartTrackingRefBased/>
  <w15:docId w15:val="{13E3FE42-F3F7-4CD3-A783-367EBB30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6FA5"/>
  </w:style>
  <w:style w:type="paragraph" w:styleId="Nadpis1">
    <w:name w:val="heading 1"/>
    <w:basedOn w:val="Normln"/>
    <w:next w:val="Normln"/>
    <w:link w:val="Nadpis1Char"/>
    <w:uiPriority w:val="9"/>
    <w:qFormat/>
    <w:rsid w:val="000B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6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6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6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6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6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6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6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6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6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6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6F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6F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6F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6F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6F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6F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6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6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6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6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6F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6F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6F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6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6F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6FA5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0B6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705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Petrošová</dc:creator>
  <cp:keywords/>
  <dc:description/>
  <cp:lastModifiedBy>Marie Petrošová</cp:lastModifiedBy>
  <cp:revision>43</cp:revision>
  <dcterms:created xsi:type="dcterms:W3CDTF">2026-08-31T08:33:00Z</dcterms:created>
  <dcterms:modified xsi:type="dcterms:W3CDTF">2026-09-08T11:05:00Z</dcterms:modified>
</cp:coreProperties>
</file>